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A7D2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A7D2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張瓊文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AA7D23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AA7D23">
        <w:rPr>
          <w:rFonts w:ascii="標楷體" w:eastAsia="標楷體" w:hAnsi="標楷體" w:cs="標楷體" w:hint="eastAsia"/>
          <w:sz w:val="24"/>
          <w:szCs w:val="24"/>
        </w:rPr>
        <w:t>4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A7D23">
        <w:rPr>
          <w:rFonts w:ascii="標楷體" w:eastAsia="標楷體" w:hAnsi="標楷體" w:cs="標楷體" w:hint="eastAsia"/>
          <w:sz w:val="24"/>
          <w:szCs w:val="24"/>
        </w:rPr>
        <w:t>80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AA7D23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AA7D23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AA7D23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AA7D23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AA7D23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23" w:rsidRPr="00AA7D23" w:rsidRDefault="00AA7D23" w:rsidP="00AA7D2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國-J-A1 透過國語文的學習，認識生涯及生命的典範，建立正向價值觀，提高語文自學的興趣。</w:t>
            </w:r>
          </w:p>
          <w:p w:rsidR="00F6602E" w:rsidRDefault="00AA7D23" w:rsidP="00AA7D2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</w:t>
            </w:r>
            <w:r w:rsidRPr="00AA7D2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-J-A2 </w:t>
            </w: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透過欣賞各類文本，培養思辨的能力，並能反思內容主題，應用於日常生活中，有效處理問題。</w:t>
            </w:r>
          </w:p>
          <w:p w:rsidR="00AA7D23" w:rsidRPr="00AA7D23" w:rsidRDefault="00AA7D23" w:rsidP="00AA7D2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國-J-B1 運用國語文表情達意，增進閱讀理解，進而提升欣賞及</w:t>
            </w:r>
            <w:proofErr w:type="gramStart"/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評析文本</w:t>
            </w:r>
            <w:proofErr w:type="gramEnd"/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的能力，並能傾聽他人的需求、理解他人的觀點，達到良性的人我溝通與互動。</w:t>
            </w:r>
          </w:p>
          <w:p w:rsidR="00AA7D23" w:rsidRDefault="00AA7D23" w:rsidP="00AA7D2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國-J-B2運用科技、資訊與各類媒體所提供的素材，進行檢索、統整、解釋及省思，並轉化成生活的能力與素養。</w:t>
            </w:r>
          </w:p>
          <w:p w:rsidR="00AA7D23" w:rsidRPr="00B62FC1" w:rsidRDefault="00AA7D23" w:rsidP="00AA7D2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國-J-C2在國語文學習情境中，與他人合作學習，增進理解、溝通與包容的能力，在生活中建立友善的人際關係。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86560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C7BA9" w:rsidRPr="00500692" w:rsidTr="00C31F4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BA9" w:rsidRPr="00B26C28" w:rsidRDefault="00BC7B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C7BA9" w:rsidRPr="00B26C28" w:rsidRDefault="00BC7B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BC7BA9" w:rsidRPr="00B26C28" w:rsidRDefault="00BC7BA9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102D" w:rsidRPr="008404E5" w:rsidRDefault="005B102D" w:rsidP="00D51EA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Ad-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 xml:space="preserve">-1 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篇章的主旨、結構、寓意與分析。</w:t>
            </w:r>
          </w:p>
          <w:p w:rsidR="00BC7BA9" w:rsidRPr="008404E5" w:rsidRDefault="005B102D" w:rsidP="00D51EA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Ad-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 xml:space="preserve">-2 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新詩、現代散文、現代小說、劇本。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2-Ⅳ-1 掌握生活情境，適切表情達意，</w:t>
            </w: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分享自身經驗。</w:t>
            </w:r>
          </w:p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4-Ⅳ-3 能運用字典或辭典了解一字多音及一字多義的現象。</w:t>
            </w:r>
          </w:p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4-IV-6 能夠寫出正確美觀的</w:t>
            </w:r>
            <w:proofErr w:type="gramStart"/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硬筆字</w:t>
            </w:r>
            <w:proofErr w:type="gramEnd"/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理解各類文本的句子、段落與主要概念，指出寫作的目的與觀點。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歲月跟著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曼陀</w:t>
            </w:r>
            <w:proofErr w:type="gramEnd"/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羅思考法，從題目猜測文章內容。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回顧曾經上過的新詩，並整理新詩特色。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課文閱讀及生字查詢。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段落提問。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課文閱讀理解測驗。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反思自己目前經歷的時段。</w:t>
            </w:r>
          </w:p>
          <w:p w:rsidR="00BC7BA9" w:rsidRPr="008404E5" w:rsidRDefault="00BC7BA9" w:rsidP="00BC7BA9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利用譬喻或轉化修辭，形容童年、中年、老年。</w:t>
            </w:r>
          </w:p>
          <w:p w:rsidR="00BC7BA9" w:rsidRPr="008404E5" w:rsidRDefault="00BC7BA9" w:rsidP="00AA7D23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閱讀課外補充短文。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AA6F7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學習單、電腦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AA6F7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BA9" w:rsidRPr="008404E5" w:rsidRDefault="00BC7B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C7BA9" w:rsidRPr="00500692" w:rsidTr="00C31F4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BA9" w:rsidRPr="00B26C28" w:rsidRDefault="00BC7B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C7BA9" w:rsidRPr="00B26C28" w:rsidRDefault="00BC7B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BC7BA9" w:rsidRPr="00B26C28" w:rsidRDefault="00BC7B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BA9" w:rsidRPr="008404E5" w:rsidRDefault="00BC7BA9" w:rsidP="00D51EA9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BA9" w:rsidRPr="008404E5" w:rsidRDefault="00BC7BA9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BA9" w:rsidRPr="008404E5" w:rsidRDefault="00BC7B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1141D" w:rsidRPr="00500692" w:rsidTr="00D5098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141D" w:rsidRPr="00B26C28" w:rsidRDefault="00D1141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1141D" w:rsidRDefault="00D1141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D1141D" w:rsidRPr="00B26C28" w:rsidRDefault="00D1141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41D" w:rsidRPr="008404E5" w:rsidRDefault="00D1141D" w:rsidP="00AA6F75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Ab-Ⅳ-7 常用文言文的字詞、虛字、</w:t>
            </w:r>
            <w:proofErr w:type="gramStart"/>
            <w:r w:rsidRPr="008404E5">
              <w:rPr>
                <w:rFonts w:eastAsia="標楷體" w:hint="eastAsia"/>
                <w:color w:val="auto"/>
              </w:rPr>
              <w:t>古今義變</w:t>
            </w:r>
            <w:proofErr w:type="gramEnd"/>
            <w:r w:rsidRPr="008404E5">
              <w:rPr>
                <w:rFonts w:eastAsia="標楷體" w:hint="eastAsia"/>
                <w:color w:val="auto"/>
              </w:rPr>
              <w:t xml:space="preserve">。 </w:t>
            </w:r>
          </w:p>
          <w:p w:rsidR="00D1141D" w:rsidRPr="008404E5" w:rsidRDefault="00D1141D" w:rsidP="00AA6F75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Ad-Ⅳ-3 韻文：如古體詩、樂府詩、近體詩、詞、曲等。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AA6F75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2-Ⅳ-1 掌握生活情境，適切表情達意，分享自身經驗。</w:t>
            </w:r>
          </w:p>
          <w:p w:rsidR="00D1141D" w:rsidRPr="008404E5" w:rsidRDefault="00D1141D" w:rsidP="00AA6F75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5-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 xml:space="preserve">-5 </w:t>
            </w:r>
            <w:r w:rsidRPr="008404E5">
              <w:rPr>
                <w:rFonts w:eastAsia="標楷體" w:hint="eastAsia"/>
                <w:color w:val="auto"/>
                <w:sz w:val="24"/>
                <w:szCs w:val="24"/>
              </w:rPr>
              <w:t>大量閱讀多元文本，理解議題內涵及其與個人生活、社會結構的關聯性。</w:t>
            </w:r>
          </w:p>
          <w:p w:rsidR="00D1141D" w:rsidRPr="008404E5" w:rsidRDefault="00D1141D" w:rsidP="00AA6F7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5-Ⅳ-6 運用圖書館(室)、</w:t>
            </w: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科技工具，蒐集資訊、組織材料，擴充閱讀視野。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AA7D23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古詩選</w:t>
            </w:r>
          </w:p>
          <w:p w:rsidR="00D1141D" w:rsidRPr="008404E5" w:rsidRDefault="00D1141D" w:rsidP="00AA6F75">
            <w:pPr>
              <w:pStyle w:val="4123"/>
              <w:numPr>
                <w:ilvl w:val="0"/>
                <w:numId w:val="41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t>介紹古詩，並比較近體詩、古詩與新詩。</w:t>
            </w:r>
          </w:p>
          <w:p w:rsidR="00D1141D" w:rsidRPr="008404E5" w:rsidRDefault="00D1141D" w:rsidP="00AA6F75">
            <w:pPr>
              <w:pStyle w:val="4123"/>
              <w:numPr>
                <w:ilvl w:val="0"/>
                <w:numId w:val="41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t>課前提問。</w:t>
            </w:r>
          </w:p>
          <w:p w:rsidR="00D1141D" w:rsidRPr="008404E5" w:rsidRDefault="00D1141D" w:rsidP="00AA6F75">
            <w:pPr>
              <w:pStyle w:val="4123"/>
              <w:numPr>
                <w:ilvl w:val="0"/>
                <w:numId w:val="41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t>古詩閱讀及講解。</w:t>
            </w:r>
          </w:p>
          <w:p w:rsidR="00D1141D" w:rsidRPr="008404E5" w:rsidRDefault="00D1141D" w:rsidP="00AA6F75">
            <w:pPr>
              <w:pStyle w:val="4123"/>
              <w:numPr>
                <w:ilvl w:val="0"/>
                <w:numId w:val="41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t>古詩賞析及理解測驗。</w:t>
            </w:r>
          </w:p>
          <w:p w:rsidR="00D1141D" w:rsidRPr="008404E5" w:rsidRDefault="00D1141D" w:rsidP="00AA6F75">
            <w:pPr>
              <w:pStyle w:val="4123"/>
              <w:numPr>
                <w:ilvl w:val="0"/>
                <w:numId w:val="41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t>請學生分享何謂快樂、如何面對生活中的挫折。</w:t>
            </w:r>
          </w:p>
          <w:p w:rsidR="00D1141D" w:rsidRPr="008404E5" w:rsidRDefault="00D1141D" w:rsidP="00AA6F75">
            <w:pPr>
              <w:pStyle w:val="4123"/>
              <w:numPr>
                <w:ilvl w:val="0"/>
                <w:numId w:val="41"/>
              </w:numPr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sz w:val="24"/>
                <w:szCs w:val="24"/>
              </w:rPr>
              <w:t>閱讀一篇網路的人物傳記，簡單摘要並寫下心得，分享給同學。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學習單、電腦、課外讀物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8404E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8404E5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1141D" w:rsidRPr="008404E5" w:rsidRDefault="00D1141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1141D" w:rsidRPr="00500692" w:rsidTr="00D5098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141D" w:rsidRPr="00B26C28" w:rsidRDefault="00D1141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1141D" w:rsidRPr="00B26C28" w:rsidRDefault="00D1141D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41D" w:rsidRPr="008404E5" w:rsidRDefault="00D1141D" w:rsidP="00D51EA9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141D" w:rsidRPr="008404E5" w:rsidRDefault="00D1141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1141D" w:rsidRPr="00500692" w:rsidTr="00465AA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141D" w:rsidRPr="00B26C28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1141D" w:rsidRPr="00B26C28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41D" w:rsidRPr="008404E5" w:rsidRDefault="00D1141D" w:rsidP="00D1141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  <w:p w:rsidR="00D1141D" w:rsidRPr="008404E5" w:rsidRDefault="00D1141D" w:rsidP="00D1141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Bb-Ⅳ-3 對物或自然以及生命的感悟。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:rsidR="00D1141D" w:rsidRPr="008404E5" w:rsidRDefault="00D1141D" w:rsidP="00D1141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2-Ⅳ-3 依理解的內容，明確表達意見，進行有條理的論辯，並注重言談禮貌。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鳥</w:t>
            </w:r>
          </w:p>
          <w:p w:rsidR="00D1141D" w:rsidRPr="008404E5" w:rsidRDefault="00D1141D" w:rsidP="00D1141D">
            <w:pPr>
              <w:pStyle w:val="aff9"/>
              <w:numPr>
                <w:ilvl w:val="0"/>
                <w:numId w:val="42"/>
              </w:numPr>
              <w:spacing w:after="90"/>
              <w:ind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請同學回家查詢至少一種鳥的文章，帶來分享。</w:t>
            </w:r>
          </w:p>
          <w:p w:rsidR="00D1141D" w:rsidRPr="008404E5" w:rsidRDefault="00D1141D" w:rsidP="00D1141D">
            <w:pPr>
              <w:pStyle w:val="aff9"/>
              <w:numPr>
                <w:ilvl w:val="0"/>
                <w:numId w:val="42"/>
              </w:numPr>
              <w:spacing w:after="90"/>
              <w:ind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老師分享</w:t>
            </w:r>
            <w:proofErr w:type="gramStart"/>
            <w:r w:rsidRPr="008404E5">
              <w:rPr>
                <w:rFonts w:ascii="標楷體" w:eastAsia="標楷體" w:hAnsi="標楷體" w:cs="Times New Roman" w:hint="eastAsia"/>
                <w:color w:val="auto"/>
              </w:rPr>
              <w:t>幾則鳥</w:t>
            </w:r>
            <w:proofErr w:type="gramEnd"/>
            <w:r w:rsidRPr="008404E5">
              <w:rPr>
                <w:rFonts w:ascii="標楷體" w:eastAsia="標楷體" w:hAnsi="標楷體" w:cs="Times New Roman" w:hint="eastAsia"/>
                <w:color w:val="auto"/>
              </w:rPr>
              <w:t>的神話故事。</w:t>
            </w:r>
          </w:p>
          <w:p w:rsidR="00D1141D" w:rsidRPr="008404E5" w:rsidRDefault="00D1141D" w:rsidP="00D1141D">
            <w:pPr>
              <w:pStyle w:val="aff9"/>
              <w:numPr>
                <w:ilvl w:val="0"/>
                <w:numId w:val="42"/>
              </w:numPr>
              <w:spacing w:after="90"/>
              <w:ind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課文閱讀及生字詞講解。</w:t>
            </w:r>
          </w:p>
          <w:p w:rsidR="00D1141D" w:rsidRPr="008404E5" w:rsidRDefault="00D1141D" w:rsidP="00D1141D">
            <w:pPr>
              <w:pStyle w:val="aff9"/>
              <w:numPr>
                <w:ilvl w:val="0"/>
                <w:numId w:val="42"/>
              </w:numPr>
              <w:spacing w:after="90"/>
              <w:ind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課文閱讀理解測驗。</w:t>
            </w:r>
          </w:p>
          <w:p w:rsidR="00D1141D" w:rsidRPr="008404E5" w:rsidRDefault="00D1141D" w:rsidP="00D1141D">
            <w:pPr>
              <w:pStyle w:val="aff9"/>
              <w:numPr>
                <w:ilvl w:val="0"/>
                <w:numId w:val="42"/>
              </w:numPr>
              <w:spacing w:after="90"/>
              <w:ind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討論養寵物的好與壞。(資料蒐集、辯論的練習)</w:t>
            </w:r>
          </w:p>
          <w:p w:rsidR="00D1141D" w:rsidRPr="008404E5" w:rsidRDefault="00D1141D" w:rsidP="00D1141D">
            <w:pPr>
              <w:pStyle w:val="aff9"/>
              <w:numPr>
                <w:ilvl w:val="0"/>
                <w:numId w:val="42"/>
              </w:numPr>
              <w:spacing w:after="90"/>
              <w:ind w:right="57"/>
              <w:rPr>
                <w:rFonts w:ascii="標楷體" w:eastAsia="標楷體" w:hAnsi="標楷體" w:cs="Times New Roman"/>
                <w:color w:val="auto"/>
              </w:rPr>
            </w:pPr>
            <w:r w:rsidRPr="008404E5">
              <w:rPr>
                <w:rFonts w:ascii="標楷體" w:eastAsia="標楷體" w:hAnsi="標楷體" w:cs="Times New Roman" w:hint="eastAsia"/>
                <w:color w:val="auto"/>
              </w:rPr>
              <w:t>反襯法的補充。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57" w:right="57"/>
              <w:rPr>
                <w:rFonts w:ascii="標楷體" w:eastAsia="標楷體" w:hAnsi="標楷體"/>
                <w:color w:val="auto"/>
                <w:sz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生命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1141D" w:rsidRPr="008404E5" w:rsidRDefault="00D1141D" w:rsidP="00D114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1141D" w:rsidRPr="00500692" w:rsidTr="00465AA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141D" w:rsidRPr="00B26C28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1141D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D1141D" w:rsidRPr="00B26C28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41D" w:rsidRPr="008404E5" w:rsidRDefault="00D1141D" w:rsidP="00D1141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141D" w:rsidRPr="008404E5" w:rsidRDefault="00D1141D" w:rsidP="00D1141D">
            <w:pPr>
              <w:ind w:left="57" w:right="57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141D" w:rsidRPr="008404E5" w:rsidRDefault="00D1141D" w:rsidP="00D114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1141D" w:rsidRPr="00500692" w:rsidTr="00D1141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141D" w:rsidRPr="00B26C28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D1141D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D1141D" w:rsidRPr="00B26C28" w:rsidRDefault="00D1141D" w:rsidP="00D114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41D" w:rsidRPr="008404E5" w:rsidRDefault="00D1141D" w:rsidP="00D1141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段考複習及檢討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41D" w:rsidRPr="008404E5" w:rsidRDefault="00D1141D" w:rsidP="00D114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41D" w:rsidRPr="008404E5" w:rsidRDefault="00D1141D" w:rsidP="00D114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60AEA" w:rsidRPr="00500692" w:rsidTr="00E108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AEA" w:rsidRPr="00B26C28" w:rsidRDefault="00160AE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60AEA" w:rsidRPr="00B26C28" w:rsidRDefault="00160AE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160AEA" w:rsidRPr="00B26C28" w:rsidRDefault="00160AE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lastRenderedPageBreak/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0AEA" w:rsidRPr="008404E5" w:rsidRDefault="00160AEA" w:rsidP="00160AE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lastRenderedPageBreak/>
              <w:t>Ad-Ⅳ-3 韻文：如古體詩、樂府詩、近體</w:t>
            </w:r>
            <w:r w:rsidRPr="008404E5">
              <w:rPr>
                <w:rFonts w:eastAsia="標楷體" w:hint="eastAsia"/>
                <w:color w:val="auto"/>
              </w:rPr>
              <w:lastRenderedPageBreak/>
              <w:t>詩、詞、曲等</w:t>
            </w:r>
          </w:p>
          <w:p w:rsidR="00160AEA" w:rsidRPr="008404E5" w:rsidRDefault="00160AEA" w:rsidP="00160AE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Ab-Ⅳ-7 常用文言文的字詞、虛字、</w:t>
            </w:r>
            <w:proofErr w:type="gramStart"/>
            <w:r w:rsidRPr="008404E5">
              <w:rPr>
                <w:rFonts w:eastAsia="標楷體" w:hint="eastAsia"/>
                <w:color w:val="auto"/>
              </w:rPr>
              <w:t>古今義變</w:t>
            </w:r>
            <w:proofErr w:type="gramEnd"/>
            <w:r w:rsidRPr="008404E5">
              <w:rPr>
                <w:rFonts w:eastAsia="標楷體" w:hint="eastAsia"/>
                <w:color w:val="auto"/>
              </w:rPr>
              <w:t>。</w:t>
            </w:r>
          </w:p>
          <w:p w:rsidR="00160AEA" w:rsidRPr="008404E5" w:rsidRDefault="00160AEA" w:rsidP="00160AEA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spellStart"/>
            <w:r w:rsidRPr="008404E5">
              <w:rPr>
                <w:rFonts w:eastAsia="標楷體" w:hint="eastAsia"/>
                <w:color w:val="auto"/>
              </w:rPr>
              <w:t>Cb</w:t>
            </w:r>
            <w:proofErr w:type="spellEnd"/>
            <w:r w:rsidRPr="008404E5">
              <w:rPr>
                <w:rFonts w:eastAsia="標楷體" w:hint="eastAsia"/>
                <w:color w:val="auto"/>
              </w:rPr>
              <w:t>-Ⅳ-1 各類文本中的親屬關係、道德倫理、儀式風俗、典章制度等文化內涵。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2-Ⅳ-5 視不同情境，進行報告、評論、</w:t>
            </w:r>
            <w:proofErr w:type="gramStart"/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演說及論辯</w:t>
            </w:r>
            <w:proofErr w:type="gramEnd"/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160AEA" w:rsidRPr="008404E5" w:rsidRDefault="00160AEA" w:rsidP="00160AE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5-Ⅳ-4 應用閱讀策略增進學習效能，整合跨領域知識轉化為解決問題的能力。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木蘭詩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觀看花木蘭片頭曲，並依據影片提問，請學生</w:t>
            </w: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分享對花木蘭的感覺及印象。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課文閱讀及講解。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課文閱讀理解測驗。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請同學討論如果是自己遇到這樣的事會怎麼做。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分享現今性別在社會上的各項議題。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鼓勵同學利用漫畫方式將故事表達出來。</w:t>
            </w:r>
          </w:p>
          <w:p w:rsidR="00160AEA" w:rsidRPr="008404E5" w:rsidRDefault="00160AEA" w:rsidP="00160AEA">
            <w:pPr>
              <w:pStyle w:val="aff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補充本課修辭：虛字、</w:t>
            </w:r>
            <w:proofErr w:type="gramStart"/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借代、互文</w:t>
            </w:r>
            <w:proofErr w:type="gramEnd"/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學習單、電腦、投影機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EA" w:rsidRPr="008404E5" w:rsidRDefault="00160AEA" w:rsidP="0016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60AEA" w:rsidRPr="00500692" w:rsidTr="00E108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AEA" w:rsidRPr="00B26C28" w:rsidRDefault="00160AE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60AEA" w:rsidRPr="00B26C28" w:rsidRDefault="00160AE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EA" w:rsidRPr="008404E5" w:rsidRDefault="00160AEA" w:rsidP="00160AEA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0AEA" w:rsidRPr="008404E5" w:rsidRDefault="00160AEA" w:rsidP="00160AE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EA" w:rsidRPr="008404E5" w:rsidRDefault="00160AEA" w:rsidP="0016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E30DA" w:rsidRPr="00500692" w:rsidTr="002F502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0DA" w:rsidRPr="00B26C28" w:rsidRDefault="005E30D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E30DA" w:rsidRDefault="005E30D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5E30DA" w:rsidRPr="00B26C28" w:rsidRDefault="005E30D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30DA" w:rsidRPr="008404E5" w:rsidRDefault="005E30DA" w:rsidP="00E552B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Ac-Ⅳ-3 文句表達的邏輯與意義。</w:t>
            </w:r>
          </w:p>
          <w:p w:rsidR="005E30DA" w:rsidRPr="008404E5" w:rsidRDefault="005E30DA" w:rsidP="00E552B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  <w:p w:rsidR="005E30DA" w:rsidRPr="008404E5" w:rsidRDefault="005E30DA" w:rsidP="00E552B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8404E5">
              <w:rPr>
                <w:rFonts w:eastAsia="標楷體" w:hint="eastAsia"/>
                <w:color w:val="auto"/>
              </w:rPr>
              <w:t>Ba-Ⅳ-2 各種描寫的作用及呈現的效果。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:rsidR="005E30DA" w:rsidRPr="008404E5" w:rsidRDefault="005E30DA" w:rsidP="00E552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6-Ⅳ-2 依據審題、立意、取材、組織、遣詞造句、修改潤飾，寫出結構完整、主旨明確、</w:t>
            </w: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文辭優美的文章。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田園之秋選</w:t>
            </w:r>
          </w:p>
          <w:p w:rsidR="005E30DA" w:rsidRPr="008404E5" w:rsidRDefault="005E30DA" w:rsidP="00E552BF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請同學先回家查西北雨的特色，並用100字短文介紹西北雨。</w:t>
            </w:r>
          </w:p>
          <w:p w:rsidR="005E30DA" w:rsidRPr="008404E5" w:rsidRDefault="005E30DA" w:rsidP="00E552BF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課文閱讀及講解。</w:t>
            </w:r>
          </w:p>
          <w:p w:rsidR="005E30DA" w:rsidRPr="008404E5" w:rsidRDefault="005E30DA" w:rsidP="00E552BF">
            <w:pPr>
              <w:pStyle w:val="aff0"/>
              <w:autoSpaceDE w:val="0"/>
              <w:autoSpaceDN w:val="0"/>
              <w:adjustRightInd w:val="0"/>
              <w:ind w:leftChars="0" w:left="440" w:right="57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 w:rsidRPr="008404E5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聆聽貝多芬第四樂章</w:t>
            </w:r>
          </w:p>
          <w:p w:rsidR="005E30DA" w:rsidRPr="008404E5" w:rsidRDefault="005E30DA" w:rsidP="00E552BF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課文理解測驗。</w:t>
            </w:r>
          </w:p>
          <w:p w:rsidR="005E30DA" w:rsidRPr="008404E5" w:rsidRDefault="005E30DA" w:rsidP="00E552BF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分享你認為大自然最美的一刻，並</w:t>
            </w:r>
            <w:proofErr w:type="gramStart"/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試著畫下來</w:t>
            </w:r>
            <w:proofErr w:type="gramEnd"/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或照片分享。</w:t>
            </w:r>
          </w:p>
          <w:p w:rsidR="005E30DA" w:rsidRPr="008404E5" w:rsidRDefault="005E30DA" w:rsidP="00E552BF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根據分享，撰寫一篇作文「最美的風景」。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學習單、電腦、投影機、作文紙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8404E5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E30DA" w:rsidRPr="008404E5" w:rsidRDefault="005E30DA" w:rsidP="0016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E30DA" w:rsidRPr="00500692" w:rsidTr="002F502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0DA" w:rsidRPr="00B26C28" w:rsidRDefault="005E30D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E30DA" w:rsidRPr="00B26C28" w:rsidRDefault="005E30DA" w:rsidP="00160AE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0DA" w:rsidRPr="008404E5" w:rsidRDefault="005E30DA" w:rsidP="00160AEA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160AE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E30DA" w:rsidRPr="008404E5" w:rsidRDefault="005E30DA" w:rsidP="00160A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E30DA" w:rsidRPr="00500692" w:rsidTr="0044271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E30DA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30DA" w:rsidRPr="005E30DA" w:rsidRDefault="005E30DA" w:rsidP="005E30D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30DA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  <w:p w:rsidR="005E30DA" w:rsidRPr="005E30DA" w:rsidRDefault="005E30DA" w:rsidP="005E30D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30DA">
              <w:rPr>
                <w:rFonts w:eastAsia="標楷體" w:hint="eastAsia"/>
                <w:color w:val="auto"/>
              </w:rPr>
              <w:t>Ca-Ⅳ-2 各類文本中表現科技文明演進、生存環境發展的文化內涵。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E30DA" w:rsidRDefault="005E30DA" w:rsidP="005E30DA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/>
                <w:color w:val="auto"/>
                <w:sz w:val="24"/>
                <w:szCs w:val="24"/>
              </w:rPr>
              <w:t>1-</w:t>
            </w: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Ⅳ</w:t>
            </w:r>
            <w:r w:rsidRPr="005E30DA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-4 </w:t>
            </w: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靈活應用科技與資訊，增進聆聽能力，加強互動學習效果。</w:t>
            </w:r>
          </w:p>
          <w:p w:rsidR="005E30DA" w:rsidRPr="005E30DA" w:rsidRDefault="005E30DA" w:rsidP="005E30DA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:rsidR="005E30DA" w:rsidRDefault="005E30DA" w:rsidP="005E30DA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5-Ⅳ-2 理解各類文本的句子、段落與主要概念，指出寫作的目的與觀點。</w:t>
            </w:r>
          </w:p>
          <w:p w:rsidR="0045673A" w:rsidRPr="0045673A" w:rsidRDefault="0045673A" w:rsidP="005E30DA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6-Ⅳ-6 運用資訊科技編輯作品，發表個人見解、分享寫作樂趣。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Default="005E30DA" w:rsidP="005E30D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深藍的憂鬱</w:t>
            </w:r>
          </w:p>
          <w:p w:rsidR="005E30DA" w:rsidRPr="005E30DA" w:rsidRDefault="005E30DA" w:rsidP="005E30DA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曼陀</w:t>
            </w:r>
            <w:proofErr w:type="gramEnd"/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羅思考法，從題目猜測文章內容。</w:t>
            </w:r>
          </w:p>
          <w:p w:rsidR="005E30DA" w:rsidRDefault="005E30DA" w:rsidP="005E30DA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影片介紹AI人工智慧。</w:t>
            </w:r>
          </w:p>
          <w:p w:rsidR="005E30DA" w:rsidRDefault="005E30DA" w:rsidP="005E30DA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學生分享生活常見方便的發明。</w:t>
            </w:r>
          </w:p>
          <w:p w:rsidR="005E30DA" w:rsidRPr="005E30DA" w:rsidRDefault="005E30DA" w:rsidP="005E30DA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課文閱讀及講解。</w:t>
            </w:r>
          </w:p>
          <w:p w:rsidR="005E30DA" w:rsidRPr="005E30DA" w:rsidRDefault="005E30DA" w:rsidP="005E30DA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課文理解測驗。</w:t>
            </w:r>
          </w:p>
          <w:p w:rsidR="005E30DA" w:rsidRPr="005E30DA" w:rsidRDefault="005E30DA" w:rsidP="005E30DA">
            <w:pPr>
              <w:pStyle w:val="aff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學生分兩組討論AI可能帶來的好與壞，上網查詢資料，製作PPT或海報。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E30DA" w:rsidRDefault="005E30DA" w:rsidP="005E30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5E30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學習單、電腦、投影機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5E30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006ED6" w:rsidRDefault="005E30DA" w:rsidP="005E30D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E30DA" w:rsidRPr="00500692" w:rsidRDefault="005E30DA" w:rsidP="005E30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0DA" w:rsidRPr="00500692" w:rsidTr="0044271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0DA" w:rsidRPr="00500692" w:rsidRDefault="005E30DA" w:rsidP="005E30D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5E30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AA7D23" w:rsidRDefault="005E30DA" w:rsidP="005E30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5E30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5E30D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5E30D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5E30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E30DA" w:rsidRPr="00500692" w:rsidRDefault="005E30DA" w:rsidP="005E30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0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5E30DA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5E30DA" w:rsidRPr="00B26C28" w:rsidRDefault="005E30DA" w:rsidP="005E30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0DA" w:rsidRPr="00500692" w:rsidRDefault="005E30DA" w:rsidP="005E30D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45673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5E30D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段考複習及檢討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5E30D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5E30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8404E5" w:rsidRDefault="005E30DA" w:rsidP="005E30DA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0DA" w:rsidRPr="00500692" w:rsidRDefault="005E30DA" w:rsidP="005E30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0DA" w:rsidRPr="00500692" w:rsidRDefault="005E30DA" w:rsidP="005E30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673A" w:rsidRPr="00500692" w:rsidTr="009052C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673A" w:rsidRPr="0045673A" w:rsidRDefault="0045673A" w:rsidP="0045673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5673A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  <w:p w:rsidR="0045673A" w:rsidRPr="0045673A" w:rsidRDefault="0045673A" w:rsidP="0045673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5673A">
              <w:rPr>
                <w:rFonts w:eastAsia="標楷體" w:hint="eastAsia"/>
                <w:color w:val="auto"/>
              </w:rPr>
              <w:t>Ba-Ⅳ-2 各種描寫的作用及呈現的效果。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456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-4 </w:t>
            </w: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靈活應用科技與資訊，增進聆聽能力，加強互動學習效果。</w:t>
            </w:r>
          </w:p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理解各類文本的句子、段落與主要概念，指出寫作的目的與觀點。</w:t>
            </w:r>
          </w:p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6-</w:t>
            </w: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45673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-3 </w:t>
            </w: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</w:t>
            </w:r>
            <w:proofErr w:type="gramStart"/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、改寫等技巧，增進寫作能力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談交友</w:t>
            </w:r>
          </w:p>
          <w:p w:rsidR="0045673A" w:rsidRPr="005E30DA" w:rsidRDefault="0045673A" w:rsidP="0045673A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分享對交朋友的想法，如何選擇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、交友的重要性等</w:t>
            </w:r>
            <w:r w:rsidRPr="005E30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45673A" w:rsidRPr="005E30DA" w:rsidRDefault="0045673A" w:rsidP="0045673A">
            <w:pPr>
              <w:pStyle w:val="aff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課文閱讀及講解。</w:t>
            </w:r>
          </w:p>
          <w:p w:rsidR="0045673A" w:rsidRPr="005E30DA" w:rsidRDefault="0045673A" w:rsidP="0045673A">
            <w:pPr>
              <w:pStyle w:val="aff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課文理解測驗。</w:t>
            </w:r>
          </w:p>
          <w:p w:rsidR="0045673A" w:rsidRDefault="0045673A" w:rsidP="0045673A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上網查詢關於友誼的名言佳句，並寫下與同學分享。</w:t>
            </w:r>
          </w:p>
          <w:p w:rsidR="0045673A" w:rsidRPr="005E30DA" w:rsidRDefault="0045673A" w:rsidP="0045673A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利用課文結構，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練習訪寫一篇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友誼為題的小短文。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673A" w:rsidRPr="00500692" w:rsidTr="009052C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AA7D23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673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3A" w:rsidRPr="0045673A" w:rsidRDefault="0045673A" w:rsidP="0045673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5673A">
              <w:rPr>
                <w:rFonts w:eastAsia="標楷體" w:hint="eastAsia"/>
                <w:color w:val="auto"/>
              </w:rPr>
              <w:lastRenderedPageBreak/>
              <w:t>Ac-Ⅳ-3 文句表達的</w:t>
            </w:r>
            <w:r w:rsidRPr="0045673A">
              <w:rPr>
                <w:rFonts w:eastAsia="標楷體" w:hint="eastAsia"/>
                <w:color w:val="auto"/>
              </w:rPr>
              <w:lastRenderedPageBreak/>
              <w:t>邏輯與意義。</w:t>
            </w:r>
          </w:p>
          <w:p w:rsidR="0045673A" w:rsidRPr="0045673A" w:rsidRDefault="0045673A" w:rsidP="0045673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5673A">
              <w:rPr>
                <w:rFonts w:eastAsia="標楷體" w:hint="eastAsia"/>
                <w:color w:val="auto"/>
              </w:rPr>
              <w:t>Bd-Ⅳ-2 論證方式如比較、比喻等。</w:t>
            </w:r>
          </w:p>
          <w:p w:rsidR="0045673A" w:rsidRPr="0045673A" w:rsidRDefault="0045673A" w:rsidP="0045673A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spellStart"/>
            <w:r w:rsidRPr="0045673A">
              <w:rPr>
                <w:rFonts w:eastAsia="標楷體" w:hint="eastAsia"/>
                <w:color w:val="auto"/>
              </w:rPr>
              <w:t>Cb</w:t>
            </w:r>
            <w:proofErr w:type="spellEnd"/>
            <w:r w:rsidRPr="0045673A">
              <w:rPr>
                <w:rFonts w:eastAsia="標楷體" w:hint="eastAsia"/>
                <w:color w:val="auto"/>
              </w:rPr>
              <w:t>-Ⅳ-1 各類文本中的親屬關係、道德倫理、儀式風俗、典章制 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1-Ⅳ-1 以同理心，聆聽各</w:t>
            </w: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項發言，並加以記錄、歸納。</w:t>
            </w:r>
          </w:p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2-Ⅳ-1 掌握生活情境，適切表情達意，分享自身經驗。 </w:t>
            </w:r>
          </w:p>
          <w:p w:rsidR="0045673A" w:rsidRP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5-Ⅳ-5 大量閱讀多元文本，理解議題內涵及其與個人生活、社會結構 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運動家的風度</w:t>
            </w:r>
          </w:p>
          <w:p w:rsidR="0045673A" w:rsidRPr="0045673A" w:rsidRDefault="0045673A" w:rsidP="0045673A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分享認為什麼是好的運動家。</w:t>
            </w:r>
          </w:p>
          <w:p w:rsidR="0045673A" w:rsidRDefault="0045673A" w:rsidP="0045673A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播放相關影片讓學生相互討論，主角是不是好的運動家。</w:t>
            </w:r>
          </w:p>
          <w:p w:rsidR="0045673A" w:rsidRPr="005E30DA" w:rsidRDefault="0045673A" w:rsidP="0045673A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課文閱讀及講解。</w:t>
            </w:r>
          </w:p>
          <w:p w:rsidR="0045673A" w:rsidRPr="005E30DA" w:rsidRDefault="0045673A" w:rsidP="0045673A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課文理解測驗。</w:t>
            </w:r>
          </w:p>
          <w:p w:rsidR="0045673A" w:rsidRPr="0045673A" w:rsidRDefault="0045673A" w:rsidP="0045673A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請寫下如果你是勝利者或失敗者，你會對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對手說或做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些什麼。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A533F" w:rsidRPr="00500692" w:rsidTr="00C576C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33F" w:rsidRPr="00B26C28" w:rsidRDefault="006A533F" w:rsidP="006A53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A533F" w:rsidRDefault="006A533F" w:rsidP="006A53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6A533F" w:rsidRDefault="006A533F" w:rsidP="006A53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6A533F" w:rsidRPr="00B26C28" w:rsidRDefault="006A533F" w:rsidP="006A53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533F" w:rsidRPr="006A533F" w:rsidRDefault="006A533F" w:rsidP="006A533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6A533F">
              <w:rPr>
                <w:rFonts w:eastAsia="標楷體" w:hint="eastAsia"/>
                <w:color w:val="auto"/>
              </w:rPr>
              <w:t>Ac-Ⅳ-3 文句表達的邏輯與意義。</w:t>
            </w:r>
          </w:p>
          <w:p w:rsidR="006A533F" w:rsidRPr="006A533F" w:rsidRDefault="006A533F" w:rsidP="006A533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6A533F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  <w:p w:rsidR="006A533F" w:rsidRPr="006A533F" w:rsidRDefault="006A533F" w:rsidP="006A533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6A533F">
              <w:rPr>
                <w:rFonts w:eastAsia="標楷體" w:hint="eastAsia"/>
                <w:color w:val="auto"/>
              </w:rPr>
              <w:t>Cc-Ⅳ-1 各類文本中的藝術、信仰、思想等文化內涵。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533F" w:rsidRPr="006A533F" w:rsidRDefault="006A533F" w:rsidP="006A533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53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:rsidR="006A533F" w:rsidRPr="006A533F" w:rsidRDefault="006A533F" w:rsidP="006A533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53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:rsidR="006A533F" w:rsidRPr="006A533F" w:rsidRDefault="006A533F" w:rsidP="006A533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53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理解各類文本的句子、段落與主要概念，指出</w:t>
            </w:r>
            <w:r w:rsidRPr="006A53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寫作的目的與觀點。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533F" w:rsidRDefault="006A533F" w:rsidP="006A533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7D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為學一首示子姪</w:t>
            </w:r>
          </w:p>
          <w:p w:rsidR="006A533F" w:rsidRPr="0045673A" w:rsidRDefault="006A533F" w:rsidP="006A533F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曼陀</w:t>
            </w:r>
            <w:proofErr w:type="gramEnd"/>
            <w:r w:rsidRPr="004567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羅思考法，從題目猜測文章內容。</w:t>
            </w:r>
          </w:p>
          <w:p w:rsidR="006A533F" w:rsidRDefault="006A533F" w:rsidP="006A533F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普陀山。</w:t>
            </w:r>
          </w:p>
          <w:p w:rsidR="006A533F" w:rsidRPr="005E30DA" w:rsidRDefault="006A533F" w:rsidP="006A533F">
            <w:pPr>
              <w:pStyle w:val="aff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課文閱讀及講解。</w:t>
            </w:r>
          </w:p>
          <w:p w:rsidR="006A533F" w:rsidRPr="005E30DA" w:rsidRDefault="006A533F" w:rsidP="006A533F">
            <w:pPr>
              <w:pStyle w:val="aff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3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課文理解測驗。</w:t>
            </w:r>
          </w:p>
          <w:p w:rsidR="006A533F" w:rsidRPr="0045673A" w:rsidRDefault="006A533F" w:rsidP="006A533F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討論怎麼樣的學習才能成功，並用便利貼貼在黑板上。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533F" w:rsidRPr="00500692" w:rsidRDefault="006A533F" w:rsidP="006A533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A53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533F" w:rsidRPr="008404E5" w:rsidRDefault="006A533F" w:rsidP="006A533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</w:rPr>
              <w:t>學習單、電腦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533F" w:rsidRPr="008404E5" w:rsidRDefault="006A533F" w:rsidP="006A533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533F" w:rsidRPr="00500692" w:rsidRDefault="006A533F" w:rsidP="006A533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A533F" w:rsidRPr="00500692" w:rsidRDefault="006A533F" w:rsidP="006A53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673A" w:rsidRPr="00500692" w:rsidTr="00C576C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673A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AA7D23" w:rsidRDefault="0045673A" w:rsidP="004567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673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673A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45673A" w:rsidRPr="00B26C28" w:rsidRDefault="0045673A" w:rsidP="0045673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段考複習及檢討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8404E5" w:rsidRDefault="0045673A" w:rsidP="0045673A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8404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673A" w:rsidRPr="00500692" w:rsidRDefault="0045673A" w:rsidP="004567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3A" w:rsidRPr="00500692" w:rsidRDefault="0045673A" w:rsidP="0045673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86560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C2" w:rsidRDefault="00604CC2">
      <w:r>
        <w:separator/>
      </w:r>
    </w:p>
  </w:endnote>
  <w:endnote w:type="continuationSeparator" w:id="0">
    <w:p w:rsidR="00604CC2" w:rsidRDefault="0060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C2" w:rsidRDefault="00604CC2">
      <w:r>
        <w:separator/>
      </w:r>
    </w:p>
  </w:footnote>
  <w:footnote w:type="continuationSeparator" w:id="0">
    <w:p w:rsidR="00604CC2" w:rsidRDefault="0060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8EF6887"/>
    <w:multiLevelType w:val="hybridMultilevel"/>
    <w:tmpl w:val="FBD25710"/>
    <w:lvl w:ilvl="0" w:tplc="02109E5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0B64B38"/>
    <w:multiLevelType w:val="hybridMultilevel"/>
    <w:tmpl w:val="30627806"/>
    <w:lvl w:ilvl="0" w:tplc="B2E6D2B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7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C175666"/>
    <w:multiLevelType w:val="hybridMultilevel"/>
    <w:tmpl w:val="49ACCE72"/>
    <w:lvl w:ilvl="0" w:tplc="7042EFA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1" w15:restartNumberingAfterBreak="0">
    <w:nsid w:val="4F9C5839"/>
    <w:multiLevelType w:val="hybridMultilevel"/>
    <w:tmpl w:val="95241066"/>
    <w:lvl w:ilvl="0" w:tplc="24F06F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4FF66944"/>
    <w:multiLevelType w:val="hybridMultilevel"/>
    <w:tmpl w:val="607628AE"/>
    <w:lvl w:ilvl="0" w:tplc="D2A6CF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9E123A0"/>
    <w:multiLevelType w:val="hybridMultilevel"/>
    <w:tmpl w:val="9064DB14"/>
    <w:lvl w:ilvl="0" w:tplc="0B287A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0" w15:restartNumberingAfterBreak="0">
    <w:nsid w:val="69E825C9"/>
    <w:multiLevelType w:val="hybridMultilevel"/>
    <w:tmpl w:val="8FD8E7B0"/>
    <w:lvl w:ilvl="0" w:tplc="6C2C738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41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7E0C64"/>
    <w:multiLevelType w:val="hybridMultilevel"/>
    <w:tmpl w:val="F7B6A776"/>
    <w:lvl w:ilvl="0" w:tplc="3266F1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 w15:restartNumberingAfterBreak="0">
    <w:nsid w:val="7FF77650"/>
    <w:multiLevelType w:val="hybridMultilevel"/>
    <w:tmpl w:val="EF90FF9A"/>
    <w:lvl w:ilvl="0" w:tplc="39CC9E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1"/>
  </w:num>
  <w:num w:numId="2">
    <w:abstractNumId w:val="46"/>
  </w:num>
  <w:num w:numId="3">
    <w:abstractNumId w:val="27"/>
  </w:num>
  <w:num w:numId="4">
    <w:abstractNumId w:val="37"/>
  </w:num>
  <w:num w:numId="5">
    <w:abstractNumId w:val="34"/>
  </w:num>
  <w:num w:numId="6">
    <w:abstractNumId w:val="32"/>
  </w:num>
  <w:num w:numId="7">
    <w:abstractNumId w:val="2"/>
  </w:num>
  <w:num w:numId="8">
    <w:abstractNumId w:val="23"/>
  </w:num>
  <w:num w:numId="9">
    <w:abstractNumId w:val="20"/>
  </w:num>
  <w:num w:numId="10">
    <w:abstractNumId w:val="36"/>
  </w:num>
  <w:num w:numId="11">
    <w:abstractNumId w:val="42"/>
  </w:num>
  <w:num w:numId="12">
    <w:abstractNumId w:val="45"/>
  </w:num>
  <w:num w:numId="13">
    <w:abstractNumId w:val="22"/>
  </w:num>
  <w:num w:numId="14">
    <w:abstractNumId w:val="12"/>
  </w:num>
  <w:num w:numId="15">
    <w:abstractNumId w:val="10"/>
  </w:num>
  <w:num w:numId="16">
    <w:abstractNumId w:val="29"/>
  </w:num>
  <w:num w:numId="17">
    <w:abstractNumId w:val="11"/>
  </w:num>
  <w:num w:numId="18">
    <w:abstractNumId w:val="0"/>
  </w:num>
  <w:num w:numId="19">
    <w:abstractNumId w:val="24"/>
  </w:num>
  <w:num w:numId="20">
    <w:abstractNumId w:val="25"/>
  </w:num>
  <w:num w:numId="21">
    <w:abstractNumId w:val="17"/>
  </w:num>
  <w:num w:numId="22">
    <w:abstractNumId w:val="6"/>
  </w:num>
  <w:num w:numId="23">
    <w:abstractNumId w:val="3"/>
  </w:num>
  <w:num w:numId="24">
    <w:abstractNumId w:val="38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8"/>
  </w:num>
  <w:num w:numId="30">
    <w:abstractNumId w:val="1"/>
  </w:num>
  <w:num w:numId="31">
    <w:abstractNumId w:val="35"/>
  </w:num>
  <w:num w:numId="32">
    <w:abstractNumId w:val="14"/>
  </w:num>
  <w:num w:numId="33">
    <w:abstractNumId w:val="5"/>
  </w:num>
  <w:num w:numId="34">
    <w:abstractNumId w:val="7"/>
  </w:num>
  <w:num w:numId="35">
    <w:abstractNumId w:val="43"/>
  </w:num>
  <w:num w:numId="36">
    <w:abstractNumId w:val="41"/>
  </w:num>
  <w:num w:numId="37">
    <w:abstractNumId w:val="19"/>
  </w:num>
  <w:num w:numId="38">
    <w:abstractNumId w:val="16"/>
  </w:num>
  <w:num w:numId="39">
    <w:abstractNumId w:val="28"/>
  </w:num>
  <w:num w:numId="40">
    <w:abstractNumId w:val="31"/>
  </w:num>
  <w:num w:numId="41">
    <w:abstractNumId w:val="39"/>
  </w:num>
  <w:num w:numId="42">
    <w:abstractNumId w:val="30"/>
  </w:num>
  <w:num w:numId="43">
    <w:abstractNumId w:val="33"/>
  </w:num>
  <w:num w:numId="44">
    <w:abstractNumId w:val="26"/>
  </w:num>
  <w:num w:numId="45">
    <w:abstractNumId w:val="40"/>
  </w:num>
  <w:num w:numId="46">
    <w:abstractNumId w:val="44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5765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0AEA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673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7A01"/>
    <w:rsid w:val="00570442"/>
    <w:rsid w:val="00573E05"/>
    <w:rsid w:val="00575BF8"/>
    <w:rsid w:val="00586943"/>
    <w:rsid w:val="005902DD"/>
    <w:rsid w:val="005A3DF5"/>
    <w:rsid w:val="005A4D9A"/>
    <w:rsid w:val="005B102D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30DA"/>
    <w:rsid w:val="005E6CDD"/>
    <w:rsid w:val="005F1B74"/>
    <w:rsid w:val="005F562B"/>
    <w:rsid w:val="005F5C4A"/>
    <w:rsid w:val="0060022B"/>
    <w:rsid w:val="00604CC2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E65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A533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04E5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02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2D87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6E0D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A6F75"/>
    <w:rsid w:val="00AA7D23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C7BA9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10A5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4DF3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41D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87DC5"/>
    <w:rsid w:val="00D91CCA"/>
    <w:rsid w:val="00D92EF0"/>
    <w:rsid w:val="00D939D2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52BF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BEDF-51A3-44F9-B41C-B4EA8D3E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660</Words>
  <Characters>3764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Frankie_and_Wen</cp:lastModifiedBy>
  <cp:revision>12</cp:revision>
  <cp:lastPrinted>2018-11-20T02:54:00Z</cp:lastPrinted>
  <dcterms:created xsi:type="dcterms:W3CDTF">2023-01-06T07:53:00Z</dcterms:created>
  <dcterms:modified xsi:type="dcterms:W3CDTF">2023-01-07T12:23:00Z</dcterms:modified>
</cp:coreProperties>
</file>